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9DE69">
      <w:pPr>
        <w:spacing w:line="594" w:lineRule="exac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附件1：</w:t>
      </w:r>
    </w:p>
    <w:p w14:paraId="1FFEF544"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福果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 w14:paraId="60966D6B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40602A8F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14.7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14.7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 w14:paraId="7340E335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 w14:paraId="4B87A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35661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福果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14:paraId="0ADB5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92A7C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28475A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34F65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07065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C150E4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B83A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 w14:paraId="2BB72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A99242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B19595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B10072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9F80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 w14:paraId="0D9B9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F8DCB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3DD8DF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F1AB9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541E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2C2CA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DC3B1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24D0C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9F167B"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14.7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0CF641"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B64B1"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14.7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BF0B8B"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C3EE2"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14.7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D95A09"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 w14:paraId="719E586C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5C5DA164"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1E4F0A"/>
    <w:rsid w:val="02287A68"/>
    <w:rsid w:val="069377C6"/>
    <w:rsid w:val="06D26BE4"/>
    <w:rsid w:val="0C0C0F61"/>
    <w:rsid w:val="0E5D18AD"/>
    <w:rsid w:val="13B83598"/>
    <w:rsid w:val="1BD520AC"/>
    <w:rsid w:val="1EB90D3A"/>
    <w:rsid w:val="200F219E"/>
    <w:rsid w:val="216F5B24"/>
    <w:rsid w:val="21BF7055"/>
    <w:rsid w:val="26784760"/>
    <w:rsid w:val="2CCE08E2"/>
    <w:rsid w:val="2E275167"/>
    <w:rsid w:val="307C0458"/>
    <w:rsid w:val="328B4666"/>
    <w:rsid w:val="375475D8"/>
    <w:rsid w:val="3BEC05A6"/>
    <w:rsid w:val="46656AE7"/>
    <w:rsid w:val="486A59BD"/>
    <w:rsid w:val="4CB83664"/>
    <w:rsid w:val="51DF5EE2"/>
    <w:rsid w:val="53511CB7"/>
    <w:rsid w:val="548A0473"/>
    <w:rsid w:val="56633E38"/>
    <w:rsid w:val="5A3E219F"/>
    <w:rsid w:val="5FC166CA"/>
    <w:rsid w:val="62F270B9"/>
    <w:rsid w:val="64D176C3"/>
    <w:rsid w:val="662841B4"/>
    <w:rsid w:val="681405D6"/>
    <w:rsid w:val="6CD117C4"/>
    <w:rsid w:val="6D260D22"/>
    <w:rsid w:val="6D495973"/>
    <w:rsid w:val="71123A97"/>
    <w:rsid w:val="726E73F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243</Characters>
  <Lines>1</Lines>
  <Paragraphs>1</Paragraphs>
  <TotalTime>10</TotalTime>
  <ScaleCrop>false</ScaleCrop>
  <LinksUpToDate>false</LinksUpToDate>
  <CharactersWithSpaces>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2025-03-11T06:51:10Z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9F30FC26E14B424CAB598F5FD5EC4785</vt:lpwstr>
  </property>
  <property fmtid="{D5CDD505-2E9C-101B-9397-08002B2CF9AE}" pid="4" name="KSOTemplateDocerSaveRecord">
    <vt:lpwstr>eyJoZGlkIjoiZDQwZjgzMWQwNDE1NWE0N2VhODhhMDA3ZmNkM2VlNGMifQ==</vt:lpwstr>
  </property>
</Properties>
</file>